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FA9" w:rsidRDefault="00056FA9" w:rsidP="00056FA9">
      <w:pPr>
        <w:pStyle w:val="Heading1"/>
        <w:jc w:val="center"/>
      </w:pPr>
      <w:r>
        <w:t>FIRST TERM SOCIAL STUDIES SCHEME OF WORK</w:t>
      </w:r>
    </w:p>
    <w:tbl>
      <w:tblPr>
        <w:tblStyle w:val="TableGrid"/>
        <w:tblW w:w="0" w:type="auto"/>
        <w:tblLook w:val="04A0"/>
      </w:tblPr>
      <w:tblGrid>
        <w:gridCol w:w="741"/>
        <w:gridCol w:w="4857"/>
        <w:gridCol w:w="3978"/>
      </w:tblGrid>
      <w:tr w:rsidR="00056FA9" w:rsidTr="00820A80">
        <w:tc>
          <w:tcPr>
            <w:tcW w:w="741" w:type="dxa"/>
          </w:tcPr>
          <w:p w:rsidR="00056FA9" w:rsidRDefault="00056FA9" w:rsidP="00820A80">
            <w:r>
              <w:t>WEEK</w:t>
            </w:r>
          </w:p>
        </w:tc>
        <w:tc>
          <w:tcPr>
            <w:tcW w:w="4857" w:type="dxa"/>
          </w:tcPr>
          <w:p w:rsidR="00056FA9" w:rsidRDefault="00056FA9" w:rsidP="00820A80">
            <w:r>
              <w:t>TOPIC</w:t>
            </w:r>
          </w:p>
        </w:tc>
        <w:tc>
          <w:tcPr>
            <w:tcW w:w="3978" w:type="dxa"/>
          </w:tcPr>
          <w:p w:rsidR="00056FA9" w:rsidRDefault="00056FA9" w:rsidP="00820A80">
            <w:r>
              <w:t>CONTENT</w:t>
            </w:r>
          </w:p>
        </w:tc>
      </w:tr>
      <w:tr w:rsidR="00056FA9" w:rsidTr="00820A80">
        <w:tc>
          <w:tcPr>
            <w:tcW w:w="741" w:type="dxa"/>
          </w:tcPr>
          <w:p w:rsidR="00056FA9" w:rsidRDefault="00056FA9" w:rsidP="00820A80">
            <w:r>
              <w:t>1.</w:t>
            </w:r>
          </w:p>
        </w:tc>
        <w:tc>
          <w:tcPr>
            <w:tcW w:w="4857" w:type="dxa"/>
          </w:tcPr>
          <w:p w:rsidR="00056FA9" w:rsidRDefault="00056FA9" w:rsidP="00820A80">
            <w:r>
              <w:t>Contents of social studies</w:t>
            </w:r>
          </w:p>
          <w:p w:rsidR="00056FA9" w:rsidRDefault="00056FA9" w:rsidP="00820A80"/>
        </w:tc>
        <w:tc>
          <w:tcPr>
            <w:tcW w:w="3978" w:type="dxa"/>
          </w:tcPr>
          <w:p w:rsidR="00056FA9" w:rsidRDefault="00056FA9" w:rsidP="00820A80">
            <w:r>
              <w:t xml:space="preserve">1. Meaning of social studies contents: </w:t>
            </w:r>
          </w:p>
          <w:p w:rsidR="00056FA9" w:rsidRDefault="00056FA9" w:rsidP="00820A80">
            <w:r>
              <w:t>- Facts, concept, generalization, skill, values, and attitudes relevant for learners and the society.</w:t>
            </w:r>
          </w:p>
          <w:p w:rsidR="00056FA9" w:rsidRDefault="00056FA9" w:rsidP="00820A80">
            <w:r>
              <w:t>- Cognitive, affective, and psychomotor contents.</w:t>
            </w:r>
          </w:p>
          <w:p w:rsidR="00056FA9" w:rsidRDefault="00056FA9" w:rsidP="00820A80"/>
        </w:tc>
      </w:tr>
      <w:tr w:rsidR="00056FA9" w:rsidTr="00820A80">
        <w:tc>
          <w:tcPr>
            <w:tcW w:w="741" w:type="dxa"/>
          </w:tcPr>
          <w:p w:rsidR="00056FA9" w:rsidRDefault="00056FA9" w:rsidP="00820A80">
            <w:r>
              <w:t>2.</w:t>
            </w:r>
          </w:p>
        </w:tc>
        <w:tc>
          <w:tcPr>
            <w:tcW w:w="4857" w:type="dxa"/>
          </w:tcPr>
          <w:p w:rsidR="00056FA9" w:rsidRDefault="00056FA9" w:rsidP="00820A80">
            <w:r>
              <w:t>Roles of Extended Family Members in Child Development</w:t>
            </w:r>
          </w:p>
        </w:tc>
        <w:tc>
          <w:tcPr>
            <w:tcW w:w="3978" w:type="dxa"/>
          </w:tcPr>
          <w:p w:rsidR="00056FA9" w:rsidRDefault="00056FA9" w:rsidP="00820A80">
            <w:r>
              <w:t>1. Members of Extended Family</w:t>
            </w:r>
          </w:p>
          <w:p w:rsidR="00056FA9" w:rsidRDefault="00056FA9" w:rsidP="00820A80">
            <w:r>
              <w:t>- Grandparents, Uncles, Aunties, Cousins, Nephews and Nieces</w:t>
            </w:r>
          </w:p>
          <w:p w:rsidR="00056FA9" w:rsidRDefault="00056FA9" w:rsidP="00820A80">
            <w:r>
              <w:t>2. Role of Extended family in Child Development:</w:t>
            </w:r>
          </w:p>
          <w:p w:rsidR="00056FA9" w:rsidRDefault="00056FA9" w:rsidP="00820A80">
            <w:r>
              <w:t>- Acts as agent of socialization</w:t>
            </w:r>
          </w:p>
          <w:p w:rsidR="00056FA9" w:rsidRDefault="00056FA9" w:rsidP="00820A80"/>
          <w:p w:rsidR="00056FA9" w:rsidRDefault="00056FA9" w:rsidP="00820A80">
            <w:r>
              <w:t xml:space="preserve"> </w:t>
            </w:r>
          </w:p>
        </w:tc>
      </w:tr>
      <w:tr w:rsidR="00056FA9" w:rsidTr="00820A80">
        <w:tc>
          <w:tcPr>
            <w:tcW w:w="741" w:type="dxa"/>
          </w:tcPr>
          <w:p w:rsidR="00056FA9" w:rsidRDefault="00056FA9" w:rsidP="00820A80">
            <w:r>
              <w:t>3.</w:t>
            </w:r>
          </w:p>
        </w:tc>
        <w:tc>
          <w:tcPr>
            <w:tcW w:w="4857" w:type="dxa"/>
          </w:tcPr>
          <w:p w:rsidR="00056FA9" w:rsidRDefault="00056FA9" w:rsidP="00820A80">
            <w:r>
              <w:t>Roles of Extended Family Members in Child Development</w:t>
            </w:r>
          </w:p>
        </w:tc>
        <w:tc>
          <w:tcPr>
            <w:tcW w:w="3978" w:type="dxa"/>
          </w:tcPr>
          <w:p w:rsidR="00056FA9" w:rsidRDefault="00056FA9" w:rsidP="00820A80">
            <w:r>
              <w:t>-Share folklores</w:t>
            </w:r>
          </w:p>
          <w:p w:rsidR="00056FA9" w:rsidRDefault="00056FA9" w:rsidP="00820A80">
            <w:r>
              <w:t>- Learn how to relate with elders, younger family members and peers</w:t>
            </w:r>
          </w:p>
          <w:p w:rsidR="00056FA9" w:rsidRDefault="00056FA9" w:rsidP="00820A80">
            <w:r>
              <w:t xml:space="preserve">-Support the nuclear family members whenever the need arises etc. </w:t>
            </w:r>
          </w:p>
        </w:tc>
      </w:tr>
      <w:tr w:rsidR="00056FA9" w:rsidTr="00820A80">
        <w:tc>
          <w:tcPr>
            <w:tcW w:w="741" w:type="dxa"/>
          </w:tcPr>
          <w:p w:rsidR="00056FA9" w:rsidRDefault="00056FA9" w:rsidP="00820A80">
            <w:r>
              <w:t>4</w:t>
            </w:r>
          </w:p>
        </w:tc>
        <w:tc>
          <w:tcPr>
            <w:tcW w:w="4857" w:type="dxa"/>
          </w:tcPr>
          <w:p w:rsidR="00056FA9" w:rsidRDefault="00056FA9" w:rsidP="00820A80">
            <w:r>
              <w:t>Human Trafficking</w:t>
            </w:r>
          </w:p>
        </w:tc>
        <w:tc>
          <w:tcPr>
            <w:tcW w:w="3978" w:type="dxa"/>
          </w:tcPr>
          <w:p w:rsidR="00056FA9" w:rsidRDefault="00056FA9" w:rsidP="00820A80">
            <w:r>
              <w:t>1.Meaning of Hunan Trafficking:</w:t>
            </w:r>
          </w:p>
          <w:p w:rsidR="00056FA9" w:rsidRDefault="00056FA9" w:rsidP="00820A80">
            <w:r>
              <w:t>- Recruiting, Transporting and Transferring of persons across borders (national and international) with the intention to deceive and exploit them.</w:t>
            </w:r>
          </w:p>
          <w:p w:rsidR="00056FA9" w:rsidRDefault="00056FA9" w:rsidP="00820A80">
            <w:r>
              <w:t>2.Factors responsible for children and women trafficking</w:t>
            </w:r>
          </w:p>
          <w:p w:rsidR="00056FA9" w:rsidRDefault="00056FA9" w:rsidP="00820A80">
            <w:r>
              <w:t>-False hope of continuing education or working abroad</w:t>
            </w:r>
          </w:p>
          <w:p w:rsidR="00056FA9" w:rsidRDefault="00056FA9" w:rsidP="00820A80">
            <w:r>
              <w:t>-poverty</w:t>
            </w:r>
          </w:p>
          <w:p w:rsidR="00056FA9" w:rsidRDefault="00056FA9" w:rsidP="00820A80">
            <w:r>
              <w:t>-increasing demand for foreign workers</w:t>
            </w:r>
          </w:p>
          <w:p w:rsidR="00056FA9" w:rsidRDefault="00056FA9" w:rsidP="00820A80">
            <w:r>
              <w:t>-Growth of billion- dollar sex and entertainment industries etc.</w:t>
            </w:r>
          </w:p>
          <w:p w:rsidR="00056FA9" w:rsidRDefault="00056FA9" w:rsidP="00820A80"/>
          <w:p w:rsidR="00056FA9" w:rsidRDefault="00056FA9" w:rsidP="00820A80"/>
          <w:p w:rsidR="00056FA9" w:rsidRDefault="00056FA9" w:rsidP="00820A80"/>
        </w:tc>
      </w:tr>
      <w:tr w:rsidR="00056FA9" w:rsidTr="00820A80">
        <w:tc>
          <w:tcPr>
            <w:tcW w:w="741" w:type="dxa"/>
          </w:tcPr>
          <w:p w:rsidR="00056FA9" w:rsidRDefault="00056FA9" w:rsidP="00820A80">
            <w:r>
              <w:t>5</w:t>
            </w:r>
          </w:p>
        </w:tc>
        <w:tc>
          <w:tcPr>
            <w:tcW w:w="4857" w:type="dxa"/>
          </w:tcPr>
          <w:p w:rsidR="00056FA9" w:rsidRDefault="00056FA9" w:rsidP="00820A80">
            <w:r>
              <w:t>Human Trafficking</w:t>
            </w:r>
          </w:p>
        </w:tc>
        <w:tc>
          <w:tcPr>
            <w:tcW w:w="3978" w:type="dxa"/>
          </w:tcPr>
          <w:p w:rsidR="00056FA9" w:rsidRDefault="00056FA9" w:rsidP="00820A80">
            <w:r>
              <w:t>1.Consequences of Human Trafficking</w:t>
            </w:r>
          </w:p>
          <w:p w:rsidR="00056FA9" w:rsidRDefault="00056FA9" w:rsidP="00820A80">
            <w:r>
              <w:t>- Lose of human resources</w:t>
            </w:r>
          </w:p>
          <w:p w:rsidR="00056FA9" w:rsidRDefault="00056FA9" w:rsidP="00820A80">
            <w:r>
              <w:t>- Life of crime, addiction and sexual violence</w:t>
            </w:r>
          </w:p>
          <w:p w:rsidR="00056FA9" w:rsidRDefault="00056FA9" w:rsidP="00820A80">
            <w:r>
              <w:t>- Weakens ties of family love and influence etc.</w:t>
            </w:r>
          </w:p>
        </w:tc>
      </w:tr>
      <w:tr w:rsidR="00056FA9" w:rsidTr="00820A80">
        <w:tc>
          <w:tcPr>
            <w:tcW w:w="741" w:type="dxa"/>
          </w:tcPr>
          <w:p w:rsidR="00056FA9" w:rsidRDefault="00056FA9" w:rsidP="00820A80">
            <w:r>
              <w:t>6.</w:t>
            </w:r>
          </w:p>
          <w:p w:rsidR="00056FA9" w:rsidRDefault="00056FA9" w:rsidP="00820A80"/>
          <w:p w:rsidR="00056FA9" w:rsidRDefault="00056FA9" w:rsidP="00820A80"/>
          <w:p w:rsidR="00056FA9" w:rsidRDefault="00056FA9" w:rsidP="00820A80"/>
        </w:tc>
        <w:tc>
          <w:tcPr>
            <w:tcW w:w="4857" w:type="dxa"/>
          </w:tcPr>
          <w:p w:rsidR="00056FA9" w:rsidRDefault="00056FA9" w:rsidP="00820A80">
            <w:r>
              <w:lastRenderedPageBreak/>
              <w:t>Human Trafficking</w:t>
            </w:r>
          </w:p>
        </w:tc>
        <w:tc>
          <w:tcPr>
            <w:tcW w:w="3978" w:type="dxa"/>
          </w:tcPr>
          <w:p w:rsidR="00056FA9" w:rsidRDefault="00056FA9" w:rsidP="00820A80">
            <w:r>
              <w:t>1.Preventive measures</w:t>
            </w:r>
          </w:p>
          <w:p w:rsidR="00056FA9" w:rsidRDefault="00056FA9" w:rsidP="00820A80">
            <w:r>
              <w:lastRenderedPageBreak/>
              <w:t>-Awareness raising</w:t>
            </w:r>
          </w:p>
          <w:p w:rsidR="00056FA9" w:rsidRDefault="00056FA9" w:rsidP="00820A80">
            <w:r>
              <w:t>-Education</w:t>
            </w:r>
          </w:p>
          <w:p w:rsidR="00056FA9" w:rsidRDefault="00056FA9" w:rsidP="00820A80">
            <w:r>
              <w:t>-Advocacy, legislation etc</w:t>
            </w:r>
          </w:p>
        </w:tc>
      </w:tr>
      <w:tr w:rsidR="00056FA9" w:rsidTr="00820A80">
        <w:tc>
          <w:tcPr>
            <w:tcW w:w="741" w:type="dxa"/>
          </w:tcPr>
          <w:p w:rsidR="00056FA9" w:rsidRDefault="00056FA9" w:rsidP="00820A80">
            <w:r>
              <w:lastRenderedPageBreak/>
              <w:t>7.</w:t>
            </w:r>
          </w:p>
        </w:tc>
        <w:tc>
          <w:tcPr>
            <w:tcW w:w="4857" w:type="dxa"/>
          </w:tcPr>
          <w:p w:rsidR="00056FA9" w:rsidRDefault="00056FA9" w:rsidP="00820A80">
            <w:r>
              <w:t>Preventing Human trafficking</w:t>
            </w:r>
          </w:p>
        </w:tc>
        <w:tc>
          <w:tcPr>
            <w:tcW w:w="3978" w:type="dxa"/>
          </w:tcPr>
          <w:p w:rsidR="00056FA9" w:rsidRDefault="00056FA9" w:rsidP="00820A80">
            <w:r>
              <w:t>1. Meaning of human Trafficking</w:t>
            </w:r>
          </w:p>
          <w:p w:rsidR="00056FA9" w:rsidRDefault="00056FA9" w:rsidP="00820A80">
            <w:r>
              <w:t>2. Preventive measures</w:t>
            </w:r>
          </w:p>
        </w:tc>
      </w:tr>
      <w:tr w:rsidR="00056FA9" w:rsidTr="00820A80">
        <w:tc>
          <w:tcPr>
            <w:tcW w:w="741" w:type="dxa"/>
          </w:tcPr>
          <w:p w:rsidR="00056FA9" w:rsidRDefault="00056FA9" w:rsidP="00820A80">
            <w:r>
              <w:t>8.</w:t>
            </w:r>
          </w:p>
        </w:tc>
        <w:tc>
          <w:tcPr>
            <w:tcW w:w="4857" w:type="dxa"/>
          </w:tcPr>
          <w:p w:rsidR="00056FA9" w:rsidRDefault="00056FA9" w:rsidP="00820A80">
            <w:r>
              <w:t>Harmful Traditional Practices</w:t>
            </w:r>
          </w:p>
        </w:tc>
        <w:tc>
          <w:tcPr>
            <w:tcW w:w="3978" w:type="dxa"/>
          </w:tcPr>
          <w:p w:rsidR="00056FA9" w:rsidRDefault="00056FA9" w:rsidP="00820A80">
            <w:r>
              <w:t>1.Meaning of Harmful Traditional Practices</w:t>
            </w:r>
          </w:p>
          <w:p w:rsidR="00056FA9" w:rsidRDefault="00056FA9" w:rsidP="00820A80">
            <w:r>
              <w:t>-Practices that bring physical, mental social and health dangers and damages to people</w:t>
            </w:r>
          </w:p>
          <w:p w:rsidR="00056FA9" w:rsidRDefault="00056FA9" w:rsidP="00820A80">
            <w:r>
              <w:t>2.Examples of harmful traditional practices</w:t>
            </w:r>
          </w:p>
          <w:p w:rsidR="00056FA9" w:rsidRDefault="00056FA9" w:rsidP="00820A80">
            <w:r>
              <w:t>- Use of children for begging</w:t>
            </w:r>
          </w:p>
          <w:p w:rsidR="00056FA9" w:rsidRDefault="00056FA9" w:rsidP="00820A80">
            <w:r>
              <w:t xml:space="preserve">- Child agric </w:t>
            </w:r>
            <w:proofErr w:type="spellStart"/>
            <w:r>
              <w:t>labour</w:t>
            </w:r>
            <w:proofErr w:type="spellEnd"/>
          </w:p>
          <w:p w:rsidR="00056FA9" w:rsidRDefault="00056FA9" w:rsidP="00820A80">
            <w:r>
              <w:t>- Female Circumcision, early marriage.</w:t>
            </w:r>
          </w:p>
          <w:p w:rsidR="00056FA9" w:rsidRDefault="00056FA9" w:rsidP="00820A80">
            <w:r>
              <w:t xml:space="preserve"> </w:t>
            </w:r>
          </w:p>
        </w:tc>
      </w:tr>
    </w:tbl>
    <w:p w:rsidR="00591C15" w:rsidRDefault="00591C15"/>
    <w:sectPr w:rsidR="00591C15" w:rsidSect="00591C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056FA9"/>
    <w:rsid w:val="00056FA9"/>
    <w:rsid w:val="00591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6FA9"/>
  </w:style>
  <w:style w:type="paragraph" w:styleId="Heading1">
    <w:name w:val="heading 1"/>
    <w:basedOn w:val="Normal"/>
    <w:next w:val="Normal"/>
    <w:link w:val="Heading1Char"/>
    <w:uiPriority w:val="9"/>
    <w:qFormat/>
    <w:rsid w:val="00056F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56F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056F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272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User-Pc</dc:creator>
  <cp:lastModifiedBy>User-Pc</cp:lastModifiedBy>
  <cp:revision>1</cp:revision>
  <dcterms:created xsi:type="dcterms:W3CDTF">2016-08-02T12:18:00Z</dcterms:created>
  <dcterms:modified xsi:type="dcterms:W3CDTF">2016-08-02T12:19:00Z</dcterms:modified>
</cp:coreProperties>
</file>